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8" w:rsidRPr="001605BF" w:rsidRDefault="00122E88" w:rsidP="001605B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605BF">
        <w:rPr>
          <w:b/>
          <w:sz w:val="28"/>
          <w:szCs w:val="28"/>
          <w:u w:val="single"/>
        </w:rPr>
        <w:t>FALLS RISK INTERVENTIONS</w:t>
      </w:r>
    </w:p>
    <w:p w:rsidR="001605BF" w:rsidRPr="0070573E" w:rsidRDefault="001605BF" w:rsidP="001605BF">
      <w:pPr>
        <w:jc w:val="center"/>
        <w:rPr>
          <w:b/>
        </w:rPr>
      </w:pPr>
    </w:p>
    <w:tbl>
      <w:tblPr>
        <w:tblStyle w:val="TableGrid"/>
        <w:tblW w:w="14537" w:type="dxa"/>
        <w:tblInd w:w="-360" w:type="dxa"/>
        <w:tblLook w:val="00BF" w:firstRow="1" w:lastRow="0" w:firstColumn="1" w:lastColumn="0" w:noHBand="0" w:noVBand="0"/>
      </w:tblPr>
      <w:tblGrid>
        <w:gridCol w:w="4760"/>
        <w:gridCol w:w="4888"/>
        <w:gridCol w:w="4889"/>
      </w:tblGrid>
      <w:tr w:rsidR="00122E88" w:rsidRPr="0070573E" w:rsidTr="009D196E">
        <w:trPr>
          <w:trHeight w:val="541"/>
        </w:trPr>
        <w:tc>
          <w:tcPr>
            <w:tcW w:w="4760" w:type="dxa"/>
          </w:tcPr>
          <w:p w:rsidR="00122E88" w:rsidRDefault="00122E88" w:rsidP="00122E88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045445">
                  <w:rPr>
                    <w:b/>
                  </w:rPr>
                  <w:t>LOW</w:t>
                </w:r>
              </w:smartTag>
              <w:r w:rsidRPr="00045445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045445">
                  <w:rPr>
                    <w:b/>
                  </w:rPr>
                  <w:t>FALLS</w:t>
                </w:r>
              </w:smartTag>
            </w:smartTag>
            <w:r w:rsidRPr="00045445">
              <w:rPr>
                <w:b/>
              </w:rPr>
              <w:t xml:space="preserve"> RISK</w:t>
            </w:r>
          </w:p>
          <w:p w:rsidR="00477FB8" w:rsidRPr="00045445" w:rsidRDefault="00477FB8" w:rsidP="00122E88">
            <w:pPr>
              <w:jc w:val="center"/>
              <w:rPr>
                <w:b/>
              </w:rPr>
            </w:pPr>
            <w:r>
              <w:rPr>
                <w:b/>
              </w:rPr>
              <w:t>(Universal Falls Precautions)</w:t>
            </w:r>
          </w:p>
        </w:tc>
        <w:tc>
          <w:tcPr>
            <w:tcW w:w="4888" w:type="dxa"/>
            <w:shd w:val="clear" w:color="auto" w:fill="FFFF00"/>
          </w:tcPr>
          <w:p w:rsidR="00122E88" w:rsidRPr="00045445" w:rsidRDefault="00122E88" w:rsidP="00045445">
            <w:pPr>
              <w:jc w:val="center"/>
              <w:rPr>
                <w:b/>
              </w:rPr>
            </w:pPr>
            <w:r w:rsidRPr="00045445">
              <w:rPr>
                <w:b/>
              </w:rPr>
              <w:t>MODERATE FALL RISK</w:t>
            </w:r>
          </w:p>
        </w:tc>
        <w:tc>
          <w:tcPr>
            <w:tcW w:w="4889" w:type="dxa"/>
            <w:shd w:val="clear" w:color="auto" w:fill="FF0000"/>
          </w:tcPr>
          <w:p w:rsidR="00122E88" w:rsidRPr="00711AA4" w:rsidRDefault="00122E88" w:rsidP="00122E88">
            <w:pPr>
              <w:jc w:val="center"/>
              <w:rPr>
                <w:b/>
              </w:rPr>
            </w:pPr>
            <w:r w:rsidRPr="00711AA4">
              <w:rPr>
                <w:b/>
              </w:rPr>
              <w:t>HIGH FALL RISK</w:t>
            </w:r>
          </w:p>
        </w:tc>
      </w:tr>
      <w:tr w:rsidR="00122E88" w:rsidRPr="00711AA4" w:rsidTr="009D196E">
        <w:trPr>
          <w:trHeight w:val="8731"/>
        </w:trPr>
        <w:tc>
          <w:tcPr>
            <w:tcW w:w="4760" w:type="dxa"/>
          </w:tcPr>
          <w:p w:rsidR="00122E88" w:rsidRPr="003E578C" w:rsidRDefault="008379AD" w:rsidP="008379AD">
            <w:pPr>
              <w:rPr>
                <w:sz w:val="22"/>
                <w:szCs w:val="22"/>
              </w:rPr>
            </w:pPr>
            <w:r w:rsidRPr="000D147F">
              <w:rPr>
                <w:b/>
                <w:sz w:val="22"/>
                <w:szCs w:val="22"/>
              </w:rPr>
              <w:t>Maintain safe unit environment</w:t>
            </w:r>
            <w:r w:rsidRPr="003E578C">
              <w:rPr>
                <w:sz w:val="22"/>
                <w:szCs w:val="22"/>
              </w:rPr>
              <w:t xml:space="preserve"> :</w:t>
            </w:r>
          </w:p>
          <w:p w:rsidR="008379AD" w:rsidRDefault="008379AD" w:rsidP="008379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Remove excess equipment/supplies/ furniture from rooms &amp; hallways.</w:t>
            </w:r>
          </w:p>
          <w:p w:rsidR="000D147F" w:rsidRPr="003E578C" w:rsidRDefault="000D147F" w:rsidP="008379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Coil and secure excess electrical and telephone wires/cords.</w:t>
            </w:r>
          </w:p>
          <w:p w:rsidR="008379AD" w:rsidRPr="003E578C" w:rsidRDefault="008379AD" w:rsidP="008379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 xml:space="preserve">Clean all spills in patient room or in hallway immediately. </w:t>
            </w:r>
          </w:p>
          <w:p w:rsidR="008379AD" w:rsidRDefault="008379AD" w:rsidP="008379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Place a signage to indicate wet floor danger.</w:t>
            </w:r>
          </w:p>
          <w:p w:rsidR="001605BF" w:rsidRPr="003E578C" w:rsidRDefault="001605BF" w:rsidP="001605BF">
            <w:pPr>
              <w:ind w:left="360"/>
              <w:rPr>
                <w:sz w:val="22"/>
                <w:szCs w:val="22"/>
              </w:rPr>
            </w:pPr>
          </w:p>
          <w:p w:rsidR="008379AD" w:rsidRPr="00C9223C" w:rsidRDefault="008379AD" w:rsidP="008379AD">
            <w:pPr>
              <w:rPr>
                <w:b/>
                <w:sz w:val="22"/>
                <w:szCs w:val="22"/>
              </w:rPr>
            </w:pPr>
            <w:r w:rsidRPr="00C9223C">
              <w:rPr>
                <w:b/>
                <w:sz w:val="22"/>
                <w:szCs w:val="22"/>
              </w:rPr>
              <w:t>Follow the following safety interventions:</w:t>
            </w:r>
          </w:p>
          <w:p w:rsidR="008379AD" w:rsidRPr="003E578C" w:rsidRDefault="008379AD" w:rsidP="008379AD">
            <w:pPr>
              <w:rPr>
                <w:sz w:val="22"/>
                <w:szCs w:val="22"/>
              </w:rPr>
            </w:pPr>
          </w:p>
          <w:p w:rsidR="008379AD" w:rsidRPr="003E578C" w:rsidRDefault="008379AD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Orient the patient to surroundings, including bathroom location, use of call light.</w:t>
            </w:r>
          </w:p>
          <w:p w:rsidR="008379AD" w:rsidRPr="00147D80" w:rsidRDefault="008379AD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 xml:space="preserve">Keep bed in lowest position during use unless </w:t>
            </w:r>
            <w:r w:rsidR="003E578C">
              <w:rPr>
                <w:sz w:val="22"/>
                <w:szCs w:val="22"/>
              </w:rPr>
              <w:t>impractical (</w:t>
            </w:r>
            <w:r w:rsidR="003E578C" w:rsidRPr="00147D80">
              <w:rPr>
                <w:sz w:val="22"/>
                <w:szCs w:val="22"/>
              </w:rPr>
              <w:t>when doing a procedure on a patient)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 xml:space="preserve">Keep the </w:t>
            </w:r>
            <w:r>
              <w:rPr>
                <w:sz w:val="22"/>
                <w:szCs w:val="22"/>
              </w:rPr>
              <w:t>top 2 side rails up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Secure locks on beds, stretcher</w:t>
            </w:r>
            <w:r w:rsidR="000D14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&amp; wheel chair.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floors clutter/obstacle free (especially the path between bed and bathroom/commode).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call light &amp; frequently needed objects within patient reach.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 call light promptly.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Encourage patient/family to call for assistance as needed. </w:t>
            </w:r>
          </w:p>
          <w:p w:rsidR="003E578C" w:rsidRDefault="003E578C" w:rsidP="00837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Assure adequate lightening especially at night.</w:t>
            </w:r>
          </w:p>
          <w:p w:rsidR="008379AD" w:rsidRPr="003E578C" w:rsidRDefault="003E578C" w:rsidP="004721B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proper fitting non-skid footwear. </w:t>
            </w:r>
          </w:p>
        </w:tc>
        <w:tc>
          <w:tcPr>
            <w:tcW w:w="4888" w:type="dxa"/>
            <w:shd w:val="clear" w:color="auto" w:fill="FFFF00"/>
          </w:tcPr>
          <w:p w:rsidR="000D147F" w:rsidRPr="003E578C" w:rsidRDefault="000D147F" w:rsidP="000D147F">
            <w:pPr>
              <w:rPr>
                <w:sz w:val="22"/>
                <w:szCs w:val="22"/>
              </w:rPr>
            </w:pPr>
            <w:r w:rsidRPr="000D147F">
              <w:rPr>
                <w:b/>
                <w:sz w:val="22"/>
                <w:szCs w:val="22"/>
              </w:rPr>
              <w:t>Maintain safe unit environment</w:t>
            </w:r>
            <w:r w:rsidRPr="003E578C">
              <w:rPr>
                <w:sz w:val="22"/>
                <w:szCs w:val="22"/>
              </w:rPr>
              <w:t xml:space="preserve"> :</w:t>
            </w:r>
          </w:p>
          <w:p w:rsidR="000D147F" w:rsidRDefault="000D147F" w:rsidP="000D14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Remove excess equipment/supplies/ furniture from rooms &amp; hallways.</w:t>
            </w:r>
          </w:p>
          <w:p w:rsidR="000D147F" w:rsidRPr="003E578C" w:rsidRDefault="000D147F" w:rsidP="000D14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Coil and secure excess electrical and telephone wires/cords.</w:t>
            </w:r>
          </w:p>
          <w:p w:rsidR="000D147F" w:rsidRPr="003E578C" w:rsidRDefault="000D147F" w:rsidP="000D14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 xml:space="preserve">Clean all spills in patient room or in hallway immediately. </w:t>
            </w:r>
          </w:p>
          <w:p w:rsidR="000D147F" w:rsidRDefault="000D147F" w:rsidP="008379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Place a signage to indicate wet floor danger.</w:t>
            </w:r>
          </w:p>
          <w:p w:rsidR="000D147F" w:rsidRDefault="000D147F" w:rsidP="008379A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  <w:p w:rsidR="00122E88" w:rsidRPr="00D52579" w:rsidRDefault="001605BF" w:rsidP="008379AD">
            <w:pPr>
              <w:rPr>
                <w:sz w:val="22"/>
                <w:szCs w:val="22"/>
              </w:rPr>
            </w:pPr>
            <w:r w:rsidRPr="000D147F">
              <w:rPr>
                <w:b/>
                <w:sz w:val="22"/>
                <w:szCs w:val="22"/>
              </w:rPr>
              <w:t>Institute flagging system</w:t>
            </w:r>
            <w:r w:rsidRPr="00D52579">
              <w:rPr>
                <w:sz w:val="22"/>
                <w:szCs w:val="22"/>
              </w:rPr>
              <w:t>:</w:t>
            </w:r>
          </w:p>
          <w:p w:rsidR="001605BF" w:rsidRPr="00D52579" w:rsidRDefault="001605BF" w:rsidP="001605BF">
            <w:p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>1. Apply falls risk arm band</w:t>
            </w:r>
          </w:p>
          <w:p w:rsidR="001605BF" w:rsidRPr="00D52579" w:rsidRDefault="001605BF" w:rsidP="001605BF">
            <w:p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 xml:space="preserve">2. Falling star </w:t>
            </w:r>
            <w:r w:rsidR="000D147F">
              <w:rPr>
                <w:sz w:val="22"/>
                <w:szCs w:val="22"/>
              </w:rPr>
              <w:t xml:space="preserve"> (</w:t>
            </w:r>
            <w:r w:rsidR="000D147F" w:rsidRPr="000D147F">
              <w:rPr>
                <w:b/>
                <w:sz w:val="22"/>
                <w:szCs w:val="22"/>
              </w:rPr>
              <w:t>yellow</w:t>
            </w:r>
            <w:r w:rsidR="000D147F">
              <w:rPr>
                <w:sz w:val="22"/>
                <w:szCs w:val="22"/>
              </w:rPr>
              <w:t xml:space="preserve">) </w:t>
            </w:r>
            <w:r w:rsidRPr="00D52579">
              <w:rPr>
                <w:sz w:val="22"/>
                <w:szCs w:val="22"/>
              </w:rPr>
              <w:t xml:space="preserve">outside the </w:t>
            </w:r>
            <w:r w:rsidR="000D147F">
              <w:rPr>
                <w:sz w:val="22"/>
                <w:szCs w:val="22"/>
              </w:rPr>
              <w:t xml:space="preserve">patient’s </w:t>
            </w:r>
            <w:r w:rsidRPr="00D52579">
              <w:rPr>
                <w:sz w:val="22"/>
                <w:szCs w:val="22"/>
              </w:rPr>
              <w:t>door</w:t>
            </w:r>
          </w:p>
          <w:p w:rsidR="005D1FD9" w:rsidRPr="00D52579" w:rsidRDefault="001605BF" w:rsidP="001605BF">
            <w:p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>3. Falls risk sticker on the medical record.</w:t>
            </w:r>
          </w:p>
          <w:p w:rsidR="005D1FD9" w:rsidRPr="00D52579" w:rsidRDefault="00533148" w:rsidP="001605BF">
            <w:p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 xml:space="preserve"> </w:t>
            </w:r>
          </w:p>
          <w:p w:rsidR="00533148" w:rsidRPr="00C9223C" w:rsidRDefault="00533148" w:rsidP="00533148">
            <w:pPr>
              <w:jc w:val="center"/>
              <w:rPr>
                <w:b/>
                <w:sz w:val="22"/>
                <w:szCs w:val="22"/>
              </w:rPr>
            </w:pPr>
            <w:r w:rsidRPr="00C9223C">
              <w:rPr>
                <w:b/>
                <w:sz w:val="22"/>
                <w:szCs w:val="22"/>
              </w:rPr>
              <w:t>Follow low falls risk interventions plus:</w:t>
            </w:r>
          </w:p>
          <w:p w:rsidR="00533148" w:rsidRPr="00D52579" w:rsidRDefault="00533148" w:rsidP="001605BF">
            <w:pPr>
              <w:rPr>
                <w:sz w:val="22"/>
                <w:szCs w:val="22"/>
              </w:rPr>
            </w:pPr>
          </w:p>
          <w:p w:rsidR="00533148" w:rsidRPr="00D52579" w:rsidRDefault="00533148" w:rsidP="00533148">
            <w:p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>Monitor &amp; assist patient in following daily schedules:</w:t>
            </w:r>
          </w:p>
          <w:p w:rsidR="00533148" w:rsidRPr="00D52579" w:rsidRDefault="00533148" w:rsidP="00533148">
            <w:pPr>
              <w:rPr>
                <w:sz w:val="22"/>
                <w:szCs w:val="22"/>
              </w:rPr>
            </w:pPr>
          </w:p>
          <w:p w:rsidR="00533148" w:rsidRPr="00D52579" w:rsidRDefault="00533148" w:rsidP="0053314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>Supervise/assist bedside sitting, personal hygiene and toileting as appropriate.</w:t>
            </w:r>
          </w:p>
          <w:p w:rsidR="00533148" w:rsidRPr="00D52579" w:rsidRDefault="00533148" w:rsidP="0053314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>Reorient confused patient as necessary.</w:t>
            </w:r>
          </w:p>
          <w:p w:rsidR="000D147F" w:rsidRDefault="00533148" w:rsidP="0053314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>Establish elimination schedule and use of bedside commode if appropriate.</w:t>
            </w:r>
          </w:p>
          <w:p w:rsidR="000D147F" w:rsidRDefault="000D147F" w:rsidP="000D147F">
            <w:pPr>
              <w:rPr>
                <w:sz w:val="22"/>
                <w:szCs w:val="22"/>
              </w:rPr>
            </w:pPr>
          </w:p>
          <w:p w:rsidR="000D147F" w:rsidRDefault="000D147F" w:rsidP="000D14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need for: </w:t>
            </w:r>
          </w:p>
          <w:p w:rsidR="00533148" w:rsidRDefault="00533148" w:rsidP="0053314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 xml:space="preserve">PT </w:t>
            </w:r>
            <w:proofErr w:type="gramStart"/>
            <w:r w:rsidRPr="00D52579">
              <w:rPr>
                <w:sz w:val="22"/>
                <w:szCs w:val="22"/>
              </w:rPr>
              <w:t>consult</w:t>
            </w:r>
            <w:proofErr w:type="gramEnd"/>
            <w:r w:rsidRPr="00D52579">
              <w:rPr>
                <w:sz w:val="22"/>
                <w:szCs w:val="22"/>
              </w:rPr>
              <w:t xml:space="preserve"> if patient has history of falls and /or mobility impairment. </w:t>
            </w:r>
          </w:p>
          <w:p w:rsidR="000D147F" w:rsidRPr="00D52579" w:rsidRDefault="000D147F" w:rsidP="0053314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 </w:t>
            </w:r>
            <w:proofErr w:type="gramStart"/>
            <w:r>
              <w:rPr>
                <w:sz w:val="22"/>
                <w:szCs w:val="22"/>
              </w:rPr>
              <w:t>consult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5BF" w:rsidRPr="00D52579" w:rsidRDefault="001605BF" w:rsidP="0070573E">
            <w:pPr>
              <w:jc w:val="center"/>
              <w:rPr>
                <w:sz w:val="22"/>
                <w:szCs w:val="22"/>
              </w:rPr>
            </w:pPr>
            <w:r w:rsidRPr="00D52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9" w:type="dxa"/>
            <w:shd w:val="clear" w:color="auto" w:fill="FF0000"/>
          </w:tcPr>
          <w:p w:rsidR="000D147F" w:rsidRPr="003E578C" w:rsidRDefault="000D147F" w:rsidP="000D147F">
            <w:pPr>
              <w:rPr>
                <w:sz w:val="22"/>
                <w:szCs w:val="22"/>
              </w:rPr>
            </w:pPr>
            <w:r w:rsidRPr="000D147F">
              <w:rPr>
                <w:b/>
                <w:sz w:val="22"/>
                <w:szCs w:val="22"/>
              </w:rPr>
              <w:t>Maintain safe unit environment</w:t>
            </w:r>
            <w:r w:rsidRPr="003E578C">
              <w:rPr>
                <w:sz w:val="22"/>
                <w:szCs w:val="22"/>
              </w:rPr>
              <w:t xml:space="preserve"> :</w:t>
            </w:r>
          </w:p>
          <w:p w:rsidR="000D147F" w:rsidRDefault="000D147F" w:rsidP="000D14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Remove excess equipment/supplies/ furniture from rooms &amp; hallways.</w:t>
            </w:r>
          </w:p>
          <w:p w:rsidR="000D147F" w:rsidRPr="003E578C" w:rsidRDefault="000D147F" w:rsidP="000D14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Coil and secure excess electrical and telephone wires/cords.</w:t>
            </w:r>
          </w:p>
          <w:p w:rsidR="000D147F" w:rsidRPr="003E578C" w:rsidRDefault="000D147F" w:rsidP="000D147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 xml:space="preserve">Clean all spills in patient room or in hallway immediately. </w:t>
            </w:r>
          </w:p>
          <w:p w:rsidR="000D147F" w:rsidRDefault="000D147F" w:rsidP="007E4A34">
            <w:pPr>
              <w:rPr>
                <w:sz w:val="22"/>
                <w:szCs w:val="22"/>
              </w:rPr>
            </w:pPr>
            <w:r w:rsidRPr="003E578C">
              <w:rPr>
                <w:sz w:val="22"/>
                <w:szCs w:val="22"/>
              </w:rPr>
              <w:t>Place a signage to indicate wet floor danger</w:t>
            </w:r>
          </w:p>
          <w:p w:rsidR="000D147F" w:rsidRDefault="000D147F" w:rsidP="007E4A34">
            <w:pPr>
              <w:rPr>
                <w:sz w:val="22"/>
                <w:szCs w:val="22"/>
              </w:rPr>
            </w:pPr>
          </w:p>
          <w:p w:rsidR="007E4A34" w:rsidRPr="00711AA4" w:rsidRDefault="007E4A34" w:rsidP="007E4A34">
            <w:pPr>
              <w:rPr>
                <w:sz w:val="22"/>
                <w:szCs w:val="22"/>
              </w:rPr>
            </w:pPr>
            <w:r w:rsidRPr="000D147F">
              <w:rPr>
                <w:b/>
                <w:sz w:val="22"/>
                <w:szCs w:val="22"/>
              </w:rPr>
              <w:t>Institute flagging system</w:t>
            </w:r>
            <w:r w:rsidRPr="00711AA4">
              <w:rPr>
                <w:sz w:val="22"/>
                <w:szCs w:val="22"/>
              </w:rPr>
              <w:t>:</w:t>
            </w:r>
          </w:p>
          <w:p w:rsidR="007E4A34" w:rsidRPr="00711AA4" w:rsidRDefault="007E4A34" w:rsidP="007E4A34">
            <w:p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1. Apply falls risk arm band</w:t>
            </w:r>
          </w:p>
          <w:p w:rsidR="007E4A34" w:rsidRPr="00711AA4" w:rsidRDefault="007E4A34" w:rsidP="007E4A34">
            <w:p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2. Falling star</w:t>
            </w:r>
            <w:r w:rsidR="000D147F">
              <w:rPr>
                <w:sz w:val="22"/>
                <w:szCs w:val="22"/>
              </w:rPr>
              <w:t xml:space="preserve"> (</w:t>
            </w:r>
            <w:r w:rsidR="000D147F">
              <w:rPr>
                <w:b/>
                <w:sz w:val="22"/>
                <w:szCs w:val="22"/>
              </w:rPr>
              <w:t>red</w:t>
            </w:r>
            <w:r w:rsidR="000D147F">
              <w:rPr>
                <w:sz w:val="22"/>
                <w:szCs w:val="22"/>
              </w:rPr>
              <w:t>)</w:t>
            </w:r>
            <w:r w:rsidRPr="00711AA4">
              <w:rPr>
                <w:sz w:val="22"/>
                <w:szCs w:val="22"/>
              </w:rPr>
              <w:t xml:space="preserve"> outside the</w:t>
            </w:r>
            <w:r w:rsidR="000D147F">
              <w:rPr>
                <w:sz w:val="22"/>
                <w:szCs w:val="22"/>
              </w:rPr>
              <w:t xml:space="preserve"> patient’s </w:t>
            </w:r>
            <w:r w:rsidRPr="00711AA4">
              <w:rPr>
                <w:sz w:val="22"/>
                <w:szCs w:val="22"/>
              </w:rPr>
              <w:t xml:space="preserve"> door</w:t>
            </w:r>
          </w:p>
          <w:p w:rsidR="007E4A34" w:rsidRPr="00711AA4" w:rsidRDefault="007E4A34" w:rsidP="007E4A34">
            <w:p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3. Falls risk sticker on the medical record.</w:t>
            </w:r>
          </w:p>
          <w:p w:rsidR="007E4A34" w:rsidRPr="00711AA4" w:rsidRDefault="007E4A34" w:rsidP="007E4A34">
            <w:p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 xml:space="preserve"> </w:t>
            </w:r>
          </w:p>
          <w:p w:rsidR="007E4A34" w:rsidRPr="009D196E" w:rsidRDefault="007E4A34" w:rsidP="009D196E">
            <w:pPr>
              <w:jc w:val="center"/>
              <w:rPr>
                <w:b/>
                <w:sz w:val="22"/>
                <w:szCs w:val="22"/>
              </w:rPr>
            </w:pPr>
            <w:r w:rsidRPr="00711AA4">
              <w:rPr>
                <w:b/>
                <w:sz w:val="22"/>
                <w:szCs w:val="22"/>
              </w:rPr>
              <w:t>Follow low &amp; moderate falls risk interventions plus:</w:t>
            </w:r>
          </w:p>
          <w:p w:rsidR="00122E88" w:rsidRPr="00711AA4" w:rsidRDefault="007E4A34" w:rsidP="007E4A34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711AA4">
              <w:rPr>
                <w:b/>
                <w:sz w:val="22"/>
                <w:szCs w:val="22"/>
              </w:rPr>
              <w:t>REMAIN WITH PATIENT WHILE TOILETING</w:t>
            </w:r>
          </w:p>
          <w:p w:rsidR="007E4A34" w:rsidRPr="00711AA4" w:rsidRDefault="007E4A34" w:rsidP="007E4A3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Observe q 60 minutes</w:t>
            </w:r>
            <w:r w:rsidR="000D147F">
              <w:rPr>
                <w:sz w:val="22"/>
                <w:szCs w:val="22"/>
              </w:rPr>
              <w:t xml:space="preserve"> unless patient is on activated bed or chair alarm.</w:t>
            </w:r>
          </w:p>
          <w:p w:rsidR="007E4A34" w:rsidRDefault="007E4A34" w:rsidP="007E4A3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 xml:space="preserve">When necessary transport throughout hospital with assistance of staff or trained care givers. Consider bedside procedure. </w:t>
            </w:r>
          </w:p>
          <w:p w:rsidR="000D147F" w:rsidRPr="00711AA4" w:rsidRDefault="000D147F" w:rsidP="000D147F">
            <w:pPr>
              <w:rPr>
                <w:sz w:val="22"/>
                <w:szCs w:val="22"/>
              </w:rPr>
            </w:pPr>
          </w:p>
          <w:p w:rsidR="007E4A34" w:rsidRPr="00711AA4" w:rsidRDefault="007E4A34" w:rsidP="007E4A34">
            <w:p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Evaluate need f</w:t>
            </w:r>
            <w:r w:rsidR="00243A8A">
              <w:rPr>
                <w:sz w:val="22"/>
                <w:szCs w:val="22"/>
              </w:rPr>
              <w:t>or following measure going from</w:t>
            </w:r>
            <w:r w:rsidRPr="00711AA4">
              <w:rPr>
                <w:sz w:val="22"/>
                <w:szCs w:val="22"/>
              </w:rPr>
              <w:t xml:space="preserve"> less restrictive to more restrictive:</w:t>
            </w:r>
          </w:p>
          <w:p w:rsidR="007E4A34" w:rsidRDefault="00936D58" w:rsidP="007E4A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Moving patient to room with best visual access to nursing station.</w:t>
            </w:r>
          </w:p>
          <w:p w:rsidR="00936D58" w:rsidRPr="00711AA4" w:rsidRDefault="000D147F" w:rsidP="000D147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Activated bed/chair alarm.</w:t>
            </w:r>
          </w:p>
          <w:p w:rsidR="00936D58" w:rsidRDefault="00936D58" w:rsidP="007E4A3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11AA4">
              <w:rPr>
                <w:sz w:val="22"/>
                <w:szCs w:val="22"/>
              </w:rPr>
              <w:t>24 hour sup</w:t>
            </w:r>
            <w:r w:rsidR="000D147F">
              <w:rPr>
                <w:sz w:val="22"/>
                <w:szCs w:val="22"/>
              </w:rPr>
              <w:t xml:space="preserve">ervision/sitter/1:1 </w:t>
            </w:r>
          </w:p>
          <w:p w:rsidR="009D196E" w:rsidRPr="00711AA4" w:rsidRDefault="009D196E" w:rsidP="009D196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restraint- only with authorized </w:t>
            </w:r>
          </w:p>
          <w:p w:rsidR="00081BAF" w:rsidRDefault="009D196E" w:rsidP="00B8132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Prescriber order.</w:t>
            </w:r>
          </w:p>
          <w:p w:rsidR="00081BAF" w:rsidRPr="00711AA4" w:rsidRDefault="00081BAF" w:rsidP="008379AD">
            <w:pPr>
              <w:rPr>
                <w:sz w:val="22"/>
                <w:szCs w:val="22"/>
              </w:rPr>
            </w:pPr>
          </w:p>
        </w:tc>
      </w:tr>
    </w:tbl>
    <w:p w:rsidR="00122E88" w:rsidRPr="00122E88" w:rsidRDefault="00122E88" w:rsidP="00081BAF"/>
    <w:sectPr w:rsidR="00122E88" w:rsidRPr="00122E88" w:rsidSect="00B813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6566"/>
    <w:multiLevelType w:val="hybridMultilevel"/>
    <w:tmpl w:val="CB9CD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777CF"/>
    <w:multiLevelType w:val="hybridMultilevel"/>
    <w:tmpl w:val="0CDA5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E5A60"/>
    <w:multiLevelType w:val="hybridMultilevel"/>
    <w:tmpl w:val="DD5A5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D5004E"/>
    <w:multiLevelType w:val="hybridMultilevel"/>
    <w:tmpl w:val="B152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92D4F"/>
    <w:multiLevelType w:val="hybridMultilevel"/>
    <w:tmpl w:val="B59E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831A4F"/>
    <w:multiLevelType w:val="hybridMultilevel"/>
    <w:tmpl w:val="0D56E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BF2DEC"/>
    <w:multiLevelType w:val="hybridMultilevel"/>
    <w:tmpl w:val="ECCAC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A0D3D"/>
    <w:multiLevelType w:val="hybridMultilevel"/>
    <w:tmpl w:val="43FC9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88"/>
    <w:rsid w:val="00017041"/>
    <w:rsid w:val="00045445"/>
    <w:rsid w:val="00081BAF"/>
    <w:rsid w:val="000D147F"/>
    <w:rsid w:val="000E04D2"/>
    <w:rsid w:val="00122E88"/>
    <w:rsid w:val="00147D80"/>
    <w:rsid w:val="00150E8E"/>
    <w:rsid w:val="001605BF"/>
    <w:rsid w:val="001D0ED4"/>
    <w:rsid w:val="00243A8A"/>
    <w:rsid w:val="002B5A28"/>
    <w:rsid w:val="003E578C"/>
    <w:rsid w:val="004721B8"/>
    <w:rsid w:val="00477FB8"/>
    <w:rsid w:val="0049230F"/>
    <w:rsid w:val="00531155"/>
    <w:rsid w:val="005324F0"/>
    <w:rsid w:val="00533148"/>
    <w:rsid w:val="005D1FD9"/>
    <w:rsid w:val="006039FD"/>
    <w:rsid w:val="00624EB2"/>
    <w:rsid w:val="007022AA"/>
    <w:rsid w:val="0070573E"/>
    <w:rsid w:val="00711AA4"/>
    <w:rsid w:val="007E4A34"/>
    <w:rsid w:val="007E5324"/>
    <w:rsid w:val="0081253B"/>
    <w:rsid w:val="008379AD"/>
    <w:rsid w:val="008D4009"/>
    <w:rsid w:val="00936D58"/>
    <w:rsid w:val="009D196E"/>
    <w:rsid w:val="00AB4D9C"/>
    <w:rsid w:val="00AC4D04"/>
    <w:rsid w:val="00B81321"/>
    <w:rsid w:val="00C9223C"/>
    <w:rsid w:val="00C92FDC"/>
    <w:rsid w:val="00CA4EFA"/>
    <w:rsid w:val="00D52579"/>
    <w:rsid w:val="00F5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5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3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057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3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RISK INTERVENTIONS</vt:lpstr>
    </vt:vector>
  </TitlesOfParts>
  <Company>Park Nicollet Health Services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RISK INTERVENTIONS</dc:title>
  <dc:creator>rehmas</dc:creator>
  <cp:lastModifiedBy>Jennifer Wagner</cp:lastModifiedBy>
  <cp:revision>2</cp:revision>
  <cp:lastPrinted>2007-02-10T06:36:00Z</cp:lastPrinted>
  <dcterms:created xsi:type="dcterms:W3CDTF">2016-02-25T15:29:00Z</dcterms:created>
  <dcterms:modified xsi:type="dcterms:W3CDTF">2016-02-25T15:29:00Z</dcterms:modified>
</cp:coreProperties>
</file>